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E" w:rsidRPr="00973B1D" w:rsidRDefault="005C3510" w:rsidP="00973B1D">
      <w:pPr>
        <w:jc w:val="center"/>
        <w:rPr>
          <w:b/>
          <w:sz w:val="24"/>
          <w:szCs w:val="24"/>
        </w:rPr>
      </w:pPr>
      <w:r w:rsidRPr="00973B1D">
        <w:rPr>
          <w:b/>
          <w:sz w:val="24"/>
          <w:szCs w:val="24"/>
        </w:rPr>
        <w:t>HINDUISMUS</w:t>
      </w:r>
    </w:p>
    <w:p w:rsidR="005C3510" w:rsidRDefault="005C3510">
      <w:proofErr w:type="gramStart"/>
      <w:r w:rsidRPr="005C3510">
        <w:rPr>
          <w:u w:val="single"/>
        </w:rPr>
        <w:t>Oblast  rozšíření</w:t>
      </w:r>
      <w:proofErr w:type="gramEnd"/>
      <w:r>
        <w:t xml:space="preserve"> – </w:t>
      </w:r>
      <w:r w:rsidRPr="00973B1D">
        <w:rPr>
          <w:b/>
        </w:rPr>
        <w:t>Indie</w:t>
      </w:r>
    </w:p>
    <w:p w:rsidR="005C3510" w:rsidRPr="00973B1D" w:rsidRDefault="005C3510">
      <w:pPr>
        <w:rPr>
          <w:b/>
        </w:rPr>
      </w:pPr>
      <w:r w:rsidRPr="005C3510">
        <w:rPr>
          <w:u w:val="single"/>
        </w:rPr>
        <w:t>Polyteismus</w:t>
      </w:r>
      <w:r>
        <w:t xml:space="preserve"> – </w:t>
      </w:r>
      <w:r w:rsidRPr="00973B1D">
        <w:rPr>
          <w:b/>
        </w:rPr>
        <w:t xml:space="preserve">mnohobožství </w:t>
      </w:r>
    </w:p>
    <w:p w:rsidR="005C3510" w:rsidRDefault="005C3510">
      <w:r w:rsidRPr="005C3510">
        <w:rPr>
          <w:u w:val="single"/>
        </w:rPr>
        <w:t xml:space="preserve">Bohové </w:t>
      </w:r>
      <w:r>
        <w:t xml:space="preserve">– </w:t>
      </w:r>
      <w:proofErr w:type="spellStart"/>
      <w:r w:rsidRPr="00973B1D">
        <w:rPr>
          <w:b/>
        </w:rPr>
        <w:t>Višnu</w:t>
      </w:r>
      <w:proofErr w:type="spellEnd"/>
      <w:r w:rsidRPr="00973B1D">
        <w:rPr>
          <w:b/>
        </w:rPr>
        <w:t xml:space="preserve">, Šiva, </w:t>
      </w:r>
      <w:proofErr w:type="spellStart"/>
      <w:r w:rsidRPr="00973B1D">
        <w:rPr>
          <w:b/>
        </w:rPr>
        <w:t>Brahma</w:t>
      </w:r>
      <w:proofErr w:type="spellEnd"/>
    </w:p>
    <w:p w:rsidR="005C3510" w:rsidRDefault="005C3510">
      <w:r w:rsidRPr="005C3510">
        <w:rPr>
          <w:u w:val="single"/>
        </w:rPr>
        <w:t>Symbo</w:t>
      </w:r>
      <w:r>
        <w:t xml:space="preserve">l – </w:t>
      </w:r>
      <w:proofErr w:type="spellStart"/>
      <w:r w:rsidRPr="00973B1D">
        <w:rPr>
          <w:b/>
        </w:rPr>
        <w:t>óm</w:t>
      </w:r>
      <w:proofErr w:type="spellEnd"/>
      <w:r w:rsidRPr="00973B1D">
        <w:rPr>
          <w:b/>
        </w:rPr>
        <w:t>, svastika</w:t>
      </w:r>
    </w:p>
    <w:p w:rsidR="005C3510" w:rsidRDefault="005C3510">
      <w:r w:rsidRPr="00973B1D">
        <w:rPr>
          <w:u w:val="single"/>
        </w:rPr>
        <w:t>Reinkarnace</w:t>
      </w:r>
      <w:r>
        <w:t xml:space="preserve"> – </w:t>
      </w:r>
      <w:r w:rsidRPr="00973B1D">
        <w:rPr>
          <w:b/>
        </w:rPr>
        <w:t xml:space="preserve">převtělování </w:t>
      </w:r>
      <w:r>
        <w:t xml:space="preserve">– po smrti se duše člověka narodí v jiném těle, podle skutků, které vykonal (pokud se </w:t>
      </w:r>
      <w:proofErr w:type="gramStart"/>
      <w:r>
        <w:t>chováme</w:t>
      </w:r>
      <w:proofErr w:type="gramEnd"/>
      <w:r>
        <w:t xml:space="preserve"> špatně </w:t>
      </w:r>
      <w:proofErr w:type="gramStart"/>
      <w:r>
        <w:t>narodíme</w:t>
      </w:r>
      <w:proofErr w:type="gramEnd"/>
      <w:r>
        <w:t xml:space="preserve"> se i v těle zvířete)</w:t>
      </w:r>
    </w:p>
    <w:p w:rsidR="005C3510" w:rsidRDefault="005C3510">
      <w:r w:rsidRPr="00973B1D">
        <w:rPr>
          <w:u w:val="single"/>
        </w:rPr>
        <w:t>Kastovní systém</w:t>
      </w:r>
      <w:r>
        <w:t xml:space="preserve">  - určujte hinduismus – Indie zrušila zákonem – do kasty se narodíme a nelze ji změnit, jsme předurčeni vykonávat jen konkrétní povolání</w:t>
      </w:r>
    </w:p>
    <w:p w:rsidR="005C3510" w:rsidRDefault="005C3510">
      <w:r w:rsidRPr="00973B1D">
        <w:rPr>
          <w:u w:val="single"/>
        </w:rPr>
        <w:t>Náboženská stavba</w:t>
      </w:r>
      <w:r>
        <w:t xml:space="preserve">  - </w:t>
      </w:r>
      <w:r w:rsidRPr="00973B1D">
        <w:rPr>
          <w:b/>
        </w:rPr>
        <w:t>chrám  -</w:t>
      </w:r>
      <w:r>
        <w:t xml:space="preserve"> v něm bohatá barevná výzdoba, socha některého z bohů</w:t>
      </w:r>
    </w:p>
    <w:p w:rsidR="005C3510" w:rsidRDefault="005C3510">
      <w:r w:rsidRPr="00973B1D">
        <w:rPr>
          <w:u w:val="single"/>
        </w:rPr>
        <w:t>Posvátné texty</w:t>
      </w:r>
      <w:r>
        <w:t xml:space="preserve"> – </w:t>
      </w:r>
      <w:r w:rsidRPr="00973B1D">
        <w:rPr>
          <w:b/>
        </w:rPr>
        <w:t>védy a upanišady</w:t>
      </w:r>
      <w:r>
        <w:t>, psáno starobylým písmem- sanskrtem</w:t>
      </w:r>
    </w:p>
    <w:p w:rsidR="005C3510" w:rsidRDefault="005C3510">
      <w:r w:rsidRPr="00973B1D">
        <w:rPr>
          <w:u w:val="single"/>
        </w:rPr>
        <w:t>Posvátná</w:t>
      </w:r>
      <w:r>
        <w:t xml:space="preserve">: </w:t>
      </w:r>
      <w:r w:rsidRPr="00973B1D">
        <w:rPr>
          <w:b/>
        </w:rPr>
        <w:t>kráva, řeka Ganga</w:t>
      </w:r>
    </w:p>
    <w:p w:rsidR="005C3510" w:rsidRDefault="005C3510">
      <w:r>
        <w:t>Pojmy související s hinduismem:</w:t>
      </w:r>
    </w:p>
    <w:p w:rsidR="00000000" w:rsidRDefault="005C3510" w:rsidP="005C3510">
      <w:pPr>
        <w:numPr>
          <w:ilvl w:val="0"/>
          <w:numId w:val="1"/>
        </w:numPr>
      </w:pPr>
      <w:r w:rsidRPr="00973B1D">
        <w:rPr>
          <w:b/>
        </w:rPr>
        <w:t>Asketa</w:t>
      </w:r>
      <w:r>
        <w:t xml:space="preserve"> – </w:t>
      </w:r>
      <w:r w:rsidR="009218B6" w:rsidRPr="005C3510">
        <w:t xml:space="preserve">Zříká se světských zájmů, aby se mohl posunout v duchovním životě </w:t>
      </w:r>
    </w:p>
    <w:p w:rsidR="005C3510" w:rsidRPr="00973B1D" w:rsidRDefault="005C3510" w:rsidP="005C3510">
      <w:pPr>
        <w:numPr>
          <w:ilvl w:val="0"/>
          <w:numId w:val="1"/>
        </w:numPr>
        <w:rPr>
          <w:b/>
        </w:rPr>
      </w:pPr>
      <w:r w:rsidRPr="00973B1D">
        <w:rPr>
          <w:b/>
        </w:rPr>
        <w:t xml:space="preserve">Jogín </w:t>
      </w:r>
    </w:p>
    <w:p w:rsidR="005C3510" w:rsidRDefault="005C3510" w:rsidP="005C3510">
      <w:pPr>
        <w:numPr>
          <w:ilvl w:val="0"/>
          <w:numId w:val="1"/>
        </w:numPr>
      </w:pPr>
      <w:r w:rsidRPr="00973B1D">
        <w:rPr>
          <w:b/>
        </w:rPr>
        <w:t>Ma</w:t>
      </w:r>
      <w:r w:rsidR="00973B1D">
        <w:rPr>
          <w:b/>
        </w:rPr>
        <w:t>n</w:t>
      </w:r>
      <w:r w:rsidRPr="00973B1D">
        <w:rPr>
          <w:b/>
        </w:rPr>
        <w:t xml:space="preserve">dala </w:t>
      </w:r>
      <w:r>
        <w:t>– kruhové symetrické obrazce</w:t>
      </w:r>
    </w:p>
    <w:p w:rsidR="005C3510" w:rsidRDefault="005C3510"/>
    <w:p w:rsidR="00C17E0C" w:rsidRDefault="00C17E0C"/>
    <w:p w:rsidR="00C17E0C" w:rsidRDefault="00C17E0C"/>
    <w:p w:rsidR="00C17E0C" w:rsidRDefault="00C17E0C"/>
    <w:p w:rsidR="00C17E0C" w:rsidRPr="00B03270" w:rsidRDefault="00C17E0C" w:rsidP="00B03270">
      <w:pPr>
        <w:jc w:val="center"/>
        <w:rPr>
          <w:b/>
        </w:rPr>
      </w:pPr>
      <w:r w:rsidRPr="00B03270">
        <w:rPr>
          <w:b/>
        </w:rPr>
        <w:lastRenderedPageBreak/>
        <w:t>BUDHISMUS</w:t>
      </w:r>
    </w:p>
    <w:p w:rsidR="00C17E0C" w:rsidRDefault="00C17E0C">
      <w:r w:rsidRPr="00B03270">
        <w:rPr>
          <w:u w:val="single"/>
        </w:rPr>
        <w:t>Oblast rozšíření</w:t>
      </w:r>
      <w:r>
        <w:t xml:space="preserve"> –</w:t>
      </w:r>
      <w:r w:rsidR="000C5611">
        <w:t xml:space="preserve"> </w:t>
      </w:r>
      <w:r>
        <w:t>Mongol</w:t>
      </w:r>
      <w:r w:rsidR="00B03270">
        <w:t>s</w:t>
      </w:r>
      <w:r>
        <w:t>ko, Thajsko, Laos, Vietnam, Kambodža, Tibet – Čína</w:t>
      </w:r>
    </w:p>
    <w:p w:rsidR="00C17E0C" w:rsidRDefault="00C17E0C">
      <w:r>
        <w:t xml:space="preserve">Nemá bohy – </w:t>
      </w:r>
      <w:proofErr w:type="spellStart"/>
      <w:r>
        <w:t>Budha</w:t>
      </w:r>
      <w:proofErr w:type="spellEnd"/>
      <w:r>
        <w:t xml:space="preserve"> je pouze </w:t>
      </w:r>
      <w:proofErr w:type="gramStart"/>
      <w:r>
        <w:t>prorok</w:t>
      </w:r>
      <w:r w:rsidR="000C5611">
        <w:t>,</w:t>
      </w:r>
      <w:r>
        <w:t xml:space="preserve">  jeho</w:t>
      </w:r>
      <w:proofErr w:type="gramEnd"/>
      <w:r>
        <w:t xml:space="preserve"> životní příklad mají věřící následovat</w:t>
      </w:r>
    </w:p>
    <w:p w:rsidR="00B03270" w:rsidRPr="00B03270" w:rsidRDefault="00B03270" w:rsidP="00B03270">
      <w:r>
        <w:rPr>
          <w:u w:val="single"/>
        </w:rPr>
        <w:t>Symbol –</w:t>
      </w:r>
      <w:r>
        <w:t xml:space="preserve"> kolo života</w:t>
      </w:r>
    </w:p>
    <w:p w:rsidR="00000000" w:rsidRPr="00B03270" w:rsidRDefault="00B03270" w:rsidP="00B03270">
      <w:r w:rsidRPr="00B03270">
        <w:rPr>
          <w:u w:val="single"/>
        </w:rPr>
        <w:t xml:space="preserve">Reinkarnace </w:t>
      </w:r>
      <w:r>
        <w:t xml:space="preserve">– </w:t>
      </w:r>
      <w:r w:rsidR="009218B6" w:rsidRPr="00B03270">
        <w:t xml:space="preserve">věří v </w:t>
      </w:r>
      <w:r w:rsidR="009218B6" w:rsidRPr="00B03270">
        <w:rPr>
          <w:b/>
        </w:rPr>
        <w:t>převtělován</w:t>
      </w:r>
      <w:r w:rsidR="009218B6" w:rsidRPr="00B03270">
        <w:t xml:space="preserve">í duší – příkladným životem dojdou do stavu vnitřní blaženosti = </w:t>
      </w:r>
      <w:r w:rsidR="009218B6" w:rsidRPr="00B03270">
        <w:rPr>
          <w:b/>
        </w:rPr>
        <w:t xml:space="preserve">nirvána </w:t>
      </w:r>
      <w:r w:rsidR="009218B6" w:rsidRPr="00B03270">
        <w:t xml:space="preserve">– a tím se vymaní z věčného koloběhu převtělování </w:t>
      </w:r>
    </w:p>
    <w:p w:rsidR="00C17E0C" w:rsidRDefault="00B03270">
      <w:r>
        <w:t xml:space="preserve">Náboženská stavba – stúpa </w:t>
      </w:r>
    </w:p>
    <w:p w:rsidR="00B03270" w:rsidRDefault="00B03270">
      <w:r>
        <w:t>Pojmy související s buddhismem</w:t>
      </w:r>
    </w:p>
    <w:p w:rsidR="00B03270" w:rsidRDefault="00B03270">
      <w:r>
        <w:t>Zakazuje zabíjet živé tvory a požívat opojné nápoje</w:t>
      </w:r>
    </w:p>
    <w:p w:rsidR="005C3510" w:rsidRDefault="00B03270">
      <w:r>
        <w:t>Dalajláma – představitel tibe</w:t>
      </w:r>
      <w:r w:rsidR="000C5611">
        <w:t>t</w:t>
      </w:r>
      <w:r>
        <w:t>ského buddhismu – více až budeme probírat Čínu</w:t>
      </w:r>
    </w:p>
    <w:p w:rsidR="005C3510" w:rsidRDefault="005C3510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0C5611"/>
    <w:p w:rsidR="000C5611" w:rsidRDefault="005A07FF">
      <w:r>
        <w:lastRenderedPageBreak/>
        <w:t>JUDAISMUS</w:t>
      </w:r>
    </w:p>
    <w:p w:rsidR="005A07FF" w:rsidRDefault="005A07FF">
      <w:r w:rsidRPr="005D1A77">
        <w:rPr>
          <w:u w:val="single"/>
        </w:rPr>
        <w:t>Oblast rozšíření</w:t>
      </w:r>
      <w:r>
        <w:t xml:space="preserve"> – </w:t>
      </w:r>
      <w:r w:rsidRPr="005D1A77">
        <w:rPr>
          <w:b/>
        </w:rPr>
        <w:t>Izrael a oblasti v USA, Evropa</w:t>
      </w:r>
    </w:p>
    <w:p w:rsidR="005A07FF" w:rsidRDefault="005A07FF">
      <w:r w:rsidRPr="005D1A77">
        <w:rPr>
          <w:b/>
          <w:u w:val="single"/>
        </w:rPr>
        <w:t xml:space="preserve">Diaspora </w:t>
      </w:r>
      <w:r>
        <w:t>– rozptýlení Židů ve světě</w:t>
      </w:r>
    </w:p>
    <w:p w:rsidR="005A07FF" w:rsidRPr="005D1A77" w:rsidRDefault="005A07FF">
      <w:pPr>
        <w:rPr>
          <w:b/>
        </w:rPr>
      </w:pPr>
      <w:r w:rsidRPr="005D1A77">
        <w:rPr>
          <w:b/>
        </w:rPr>
        <w:t>Náboženství jen jednoho národa – „Bohem vyvolených“ Židů</w:t>
      </w:r>
    </w:p>
    <w:p w:rsidR="005A07FF" w:rsidRDefault="005A07FF">
      <w:r w:rsidRPr="005D1A77">
        <w:rPr>
          <w:u w:val="single"/>
        </w:rPr>
        <w:t>Monoteistické náboženství</w:t>
      </w:r>
      <w:r>
        <w:t xml:space="preserve"> – </w:t>
      </w:r>
      <w:r w:rsidRPr="005D1A77">
        <w:rPr>
          <w:b/>
        </w:rPr>
        <w:t>bůh – JAHVE</w:t>
      </w:r>
    </w:p>
    <w:p w:rsidR="005A07FF" w:rsidRDefault="005A07FF">
      <w:r w:rsidRPr="005D1A77">
        <w:rPr>
          <w:u w:val="single"/>
        </w:rPr>
        <w:t xml:space="preserve">Posvátné </w:t>
      </w:r>
      <w:r w:rsidR="005D1A77" w:rsidRPr="005D1A77">
        <w:rPr>
          <w:u w:val="single"/>
        </w:rPr>
        <w:t>texty</w:t>
      </w:r>
      <w:r>
        <w:t xml:space="preserve"> </w:t>
      </w:r>
      <w:r w:rsidRPr="005D1A77">
        <w:rPr>
          <w:b/>
        </w:rPr>
        <w:t xml:space="preserve">– </w:t>
      </w:r>
      <w:proofErr w:type="gramStart"/>
      <w:r w:rsidRPr="005D1A77">
        <w:rPr>
          <w:b/>
        </w:rPr>
        <w:t>Tóra</w:t>
      </w:r>
      <w:r>
        <w:t xml:space="preserve">  = starý</w:t>
      </w:r>
      <w:proofErr w:type="gramEnd"/>
      <w:r>
        <w:t xml:space="preserve"> zákon z</w:t>
      </w:r>
      <w:r w:rsidR="005D1A77">
        <w:t> </w:t>
      </w:r>
      <w:r>
        <w:t>Bible</w:t>
      </w:r>
      <w:r w:rsidR="005D1A77">
        <w:t xml:space="preserve"> – jazyk = hebrejština</w:t>
      </w:r>
    </w:p>
    <w:p w:rsidR="005A07FF" w:rsidRPr="005D1A77" w:rsidRDefault="005D1A77">
      <w:pPr>
        <w:rPr>
          <w:b/>
        </w:rPr>
      </w:pPr>
      <w:r w:rsidRPr="005D1A77">
        <w:rPr>
          <w:u w:val="single"/>
        </w:rPr>
        <w:t>Náboženská stavba</w:t>
      </w:r>
      <w:r>
        <w:t xml:space="preserve"> – </w:t>
      </w:r>
      <w:r w:rsidRPr="005D1A77">
        <w:rPr>
          <w:b/>
        </w:rPr>
        <w:t>synagoga</w:t>
      </w:r>
    </w:p>
    <w:p w:rsidR="005D1A77" w:rsidRDefault="005D1A77">
      <w:r w:rsidRPr="005D1A77">
        <w:rPr>
          <w:b/>
        </w:rPr>
        <w:t>Rabín</w:t>
      </w:r>
      <w:r>
        <w:t xml:space="preserve"> – „učitel“ judaismu (něco jako kněz)</w:t>
      </w:r>
    </w:p>
    <w:p w:rsidR="005D1A77" w:rsidRDefault="005D1A77">
      <w:r w:rsidRPr="005D1A77">
        <w:rPr>
          <w:u w:val="single"/>
        </w:rPr>
        <w:t>Symbol</w:t>
      </w:r>
      <w:r>
        <w:t xml:space="preserve"> – </w:t>
      </w:r>
      <w:proofErr w:type="spellStart"/>
      <w:r w:rsidRPr="005D1A77">
        <w:rPr>
          <w:b/>
        </w:rPr>
        <w:t>menora</w:t>
      </w:r>
      <w:proofErr w:type="spellEnd"/>
      <w:r w:rsidRPr="005D1A77">
        <w:rPr>
          <w:b/>
        </w:rPr>
        <w:t xml:space="preserve"> </w:t>
      </w:r>
      <w:r>
        <w:t xml:space="preserve">– sedmiramenný svícen, </w:t>
      </w:r>
      <w:r w:rsidRPr="005D1A77">
        <w:rPr>
          <w:b/>
        </w:rPr>
        <w:t>Davidova hvězda</w:t>
      </w:r>
    </w:p>
    <w:p w:rsidR="005D1A77" w:rsidRDefault="005D1A77">
      <w:r w:rsidRPr="005D1A77">
        <w:rPr>
          <w:b/>
        </w:rPr>
        <w:t xml:space="preserve">Ortodoxní  </w:t>
      </w:r>
      <w:proofErr w:type="spellStart"/>
      <w:r w:rsidRPr="005D1A77">
        <w:rPr>
          <w:b/>
        </w:rPr>
        <w:t>ž</w:t>
      </w:r>
      <w:proofErr w:type="spellEnd"/>
      <w:r w:rsidRPr="005D1A77">
        <w:rPr>
          <w:b/>
        </w:rPr>
        <w:t>.</w:t>
      </w:r>
      <w:r>
        <w:t xml:space="preserve"> – </w:t>
      </w:r>
      <w:proofErr w:type="gramStart"/>
      <w:r>
        <w:t>dodržují</w:t>
      </w:r>
      <w:proofErr w:type="gramEnd"/>
      <w:r>
        <w:t xml:space="preserve"> pravidla doslova </w:t>
      </w:r>
      <w:proofErr w:type="gramStart"/>
      <w:r>
        <w:t>nemají</w:t>
      </w:r>
      <w:proofErr w:type="gramEnd"/>
      <w:r>
        <w:t xml:space="preserve"> ani civilní oblečení (pejzy, klobouky)</w:t>
      </w:r>
    </w:p>
    <w:p w:rsidR="005D1A77" w:rsidRDefault="005D1A77">
      <w:proofErr w:type="gramStart"/>
      <w:r w:rsidRPr="005D1A77">
        <w:rPr>
          <w:b/>
        </w:rPr>
        <w:t xml:space="preserve">Reformní </w:t>
      </w:r>
      <w:proofErr w:type="spellStart"/>
      <w:r w:rsidRPr="005D1A77">
        <w:rPr>
          <w:b/>
        </w:rPr>
        <w:t>ž</w:t>
      </w:r>
      <w:proofErr w:type="spellEnd"/>
      <w:r>
        <w:t>.- snaha</w:t>
      </w:r>
      <w:proofErr w:type="gramEnd"/>
      <w:r>
        <w:t xml:space="preserve"> přiblížit náboženská pravidla současnosti</w:t>
      </w:r>
    </w:p>
    <w:p w:rsidR="005D1A77" w:rsidRPr="005D1A77" w:rsidRDefault="005D1A77" w:rsidP="005D1A77">
      <w:pPr>
        <w:rPr>
          <w:u w:val="single"/>
        </w:rPr>
      </w:pPr>
      <w:r w:rsidRPr="005D1A77">
        <w:rPr>
          <w:u w:val="single"/>
        </w:rPr>
        <w:t>Pojmy související s </w:t>
      </w:r>
      <w:r>
        <w:rPr>
          <w:u w:val="single"/>
        </w:rPr>
        <w:t>judaismem</w:t>
      </w:r>
    </w:p>
    <w:p w:rsidR="005D1A77" w:rsidRDefault="005D1A77">
      <w:r w:rsidRPr="005D1A77">
        <w:rPr>
          <w:b/>
        </w:rPr>
        <w:t>Košer jídlo</w:t>
      </w:r>
      <w:r>
        <w:t xml:space="preserve"> – úprava jídla v souladu s pravidly (hlídá Rabín)</w:t>
      </w:r>
    </w:p>
    <w:p w:rsidR="005D1A77" w:rsidRDefault="005D1A77">
      <w:r w:rsidRPr="005D1A77">
        <w:rPr>
          <w:b/>
        </w:rPr>
        <w:t xml:space="preserve">Chanuka </w:t>
      </w:r>
      <w:r>
        <w:t>– svátek světel</w:t>
      </w:r>
    </w:p>
    <w:p w:rsidR="005D1A77" w:rsidRDefault="005D1A77"/>
    <w:p w:rsidR="005D1A77" w:rsidRDefault="005D1A77"/>
    <w:p w:rsidR="005D1A77" w:rsidRDefault="005D1A77"/>
    <w:p w:rsidR="005D1A77" w:rsidRDefault="005D1A77"/>
    <w:p w:rsidR="005D1A77" w:rsidRDefault="005D1A77"/>
    <w:p w:rsidR="005D1A77" w:rsidRDefault="005D1A77"/>
    <w:p w:rsidR="005D1A77" w:rsidRDefault="005D1A77">
      <w:r>
        <w:lastRenderedPageBreak/>
        <w:t>KŘESŤANSTVÍ</w:t>
      </w:r>
    </w:p>
    <w:p w:rsidR="005D1A77" w:rsidRPr="007C6684" w:rsidRDefault="005D1A77">
      <w:pPr>
        <w:rPr>
          <w:b/>
        </w:rPr>
      </w:pPr>
      <w:r w:rsidRPr="007C6684">
        <w:rPr>
          <w:u w:val="single"/>
        </w:rPr>
        <w:t>Oblast rozšíření</w:t>
      </w:r>
      <w:r>
        <w:t xml:space="preserve"> – </w:t>
      </w:r>
      <w:r w:rsidRPr="007C6684">
        <w:rPr>
          <w:b/>
        </w:rPr>
        <w:t>Evropa, Rusko, S a J Amerika, Austrálie, Jih Afriky (ovlivněno kolonizací Evropy</w:t>
      </w:r>
    </w:p>
    <w:p w:rsidR="005D1A77" w:rsidRDefault="005D1A77">
      <w:r w:rsidRPr="007C6684">
        <w:rPr>
          <w:u w:val="single"/>
        </w:rPr>
        <w:t>Monoteistické náboženství</w:t>
      </w:r>
      <w:r>
        <w:t xml:space="preserve"> – </w:t>
      </w:r>
      <w:r w:rsidRPr="007C6684">
        <w:rPr>
          <w:b/>
        </w:rPr>
        <w:t>Hospodin – trojjediný bůh</w:t>
      </w:r>
      <w:r>
        <w:t xml:space="preserve"> – Otec, Syn, a Duch svatý</w:t>
      </w:r>
    </w:p>
    <w:p w:rsidR="005D1A77" w:rsidRDefault="005D1A77">
      <w:r>
        <w:t>Láska k Bohu a lidem</w:t>
      </w:r>
    </w:p>
    <w:p w:rsidR="007C6684" w:rsidRDefault="007C6684" w:rsidP="007C6684">
      <w:r w:rsidRPr="007C6684">
        <w:rPr>
          <w:u w:val="single"/>
        </w:rPr>
        <w:t>Dělení</w:t>
      </w:r>
      <w:r>
        <w:t xml:space="preserve"> – pravoslavné, římskokatolické, protestantské</w:t>
      </w:r>
    </w:p>
    <w:p w:rsidR="005D1A77" w:rsidRDefault="004A6910" w:rsidP="007C6684">
      <w:pPr>
        <w:pStyle w:val="Odstavecseseznamem"/>
        <w:numPr>
          <w:ilvl w:val="0"/>
          <w:numId w:val="3"/>
        </w:numPr>
      </w:pPr>
      <w:r w:rsidRPr="007C6684">
        <w:rPr>
          <w:i/>
        </w:rPr>
        <w:t>Římskokatolická církev</w:t>
      </w:r>
      <w:r>
        <w:t xml:space="preserve"> – představitel Papež (Vatikán v Římě v Itálii), kněží celibát</w:t>
      </w:r>
    </w:p>
    <w:p w:rsidR="004A6910" w:rsidRDefault="004A6910" w:rsidP="007C6684">
      <w:pPr>
        <w:pStyle w:val="Odstavecseseznamem"/>
        <w:numPr>
          <w:ilvl w:val="0"/>
          <w:numId w:val="3"/>
        </w:numPr>
      </w:pPr>
      <w:r w:rsidRPr="007C6684">
        <w:rPr>
          <w:i/>
        </w:rPr>
        <w:t>Pravoslavná církev</w:t>
      </w:r>
      <w:r>
        <w:t>- kněží = popové, před svěcením svatba (Rusko)</w:t>
      </w:r>
    </w:p>
    <w:p w:rsidR="004A6910" w:rsidRDefault="004A6910" w:rsidP="007C6684">
      <w:pPr>
        <w:pStyle w:val="Odstavecseseznamem"/>
        <w:numPr>
          <w:ilvl w:val="0"/>
          <w:numId w:val="3"/>
        </w:numPr>
      </w:pPr>
      <w:r w:rsidRPr="007C6684">
        <w:rPr>
          <w:i/>
        </w:rPr>
        <w:t xml:space="preserve">Protestantská </w:t>
      </w:r>
      <w:r>
        <w:t>– neuznává Papeže</w:t>
      </w:r>
    </w:p>
    <w:p w:rsidR="007C6684" w:rsidRDefault="007C6684" w:rsidP="007C6684">
      <w:pPr>
        <w:pStyle w:val="Odstavecseseznamem"/>
      </w:pPr>
    </w:p>
    <w:p w:rsidR="007C6684" w:rsidRDefault="007C6684">
      <w:r w:rsidRPr="007C6684">
        <w:rPr>
          <w:u w:val="single"/>
        </w:rPr>
        <w:t>Náboženská stavba</w:t>
      </w:r>
      <w:r>
        <w:t xml:space="preserve"> – </w:t>
      </w:r>
      <w:r w:rsidRPr="007C6684">
        <w:rPr>
          <w:b/>
        </w:rPr>
        <w:t>kostel, chrám</w:t>
      </w:r>
    </w:p>
    <w:p w:rsidR="007C6684" w:rsidRDefault="007C6684">
      <w:r w:rsidRPr="007C6684">
        <w:rPr>
          <w:u w:val="single"/>
        </w:rPr>
        <w:t xml:space="preserve">Symbol </w:t>
      </w:r>
      <w:r>
        <w:t xml:space="preserve">– </w:t>
      </w:r>
      <w:r w:rsidRPr="007C6684">
        <w:rPr>
          <w:b/>
        </w:rPr>
        <w:t>kříž</w:t>
      </w:r>
    </w:p>
    <w:p w:rsidR="007C6684" w:rsidRDefault="007C6684">
      <w:r w:rsidRPr="007C6684">
        <w:rPr>
          <w:u w:val="single"/>
        </w:rPr>
        <w:t>Posvátná místa</w:t>
      </w:r>
      <w:r>
        <w:t xml:space="preserve"> – </w:t>
      </w:r>
      <w:r w:rsidRPr="007C6684">
        <w:rPr>
          <w:b/>
        </w:rPr>
        <w:t>Betlém, Vatikán</w:t>
      </w:r>
    </w:p>
    <w:p w:rsidR="007C6684" w:rsidRDefault="007C6684">
      <w:r w:rsidRPr="007C6684">
        <w:rPr>
          <w:u w:val="single"/>
        </w:rPr>
        <w:t>Posvátný text</w:t>
      </w:r>
      <w:r>
        <w:t xml:space="preserve"> – </w:t>
      </w:r>
      <w:r w:rsidRPr="007C6684">
        <w:rPr>
          <w:b/>
        </w:rPr>
        <w:t xml:space="preserve">Bible </w:t>
      </w:r>
      <w:r>
        <w:t>(Starý i Nový zákon – život Ježíše Krista)</w:t>
      </w:r>
    </w:p>
    <w:p w:rsidR="007C6684" w:rsidRPr="007C6684" w:rsidRDefault="007C6684">
      <w:pPr>
        <w:rPr>
          <w:u w:val="single"/>
        </w:rPr>
      </w:pPr>
      <w:r w:rsidRPr="007C6684">
        <w:rPr>
          <w:u w:val="single"/>
        </w:rPr>
        <w:t>Pojmy související s křesťanství</w:t>
      </w:r>
    </w:p>
    <w:p w:rsidR="007C6684" w:rsidRDefault="007C6684">
      <w:r w:rsidRPr="007C6684">
        <w:rPr>
          <w:b/>
        </w:rPr>
        <w:t xml:space="preserve">Velikonoce </w:t>
      </w:r>
      <w:r>
        <w:t>– svátek zmrtvýchvstání Ježíše Krista</w:t>
      </w:r>
    </w:p>
    <w:p w:rsidR="007C6684" w:rsidRDefault="007C6684">
      <w:r w:rsidRPr="007C6684">
        <w:rPr>
          <w:b/>
        </w:rPr>
        <w:t>Vánoce</w:t>
      </w:r>
      <w:r>
        <w:t xml:space="preserve"> – svátek narození Ježíše Krista</w:t>
      </w:r>
    </w:p>
    <w:p w:rsidR="00E16E62" w:rsidRDefault="00E16E62"/>
    <w:p w:rsidR="00E16E62" w:rsidRDefault="00E16E62"/>
    <w:p w:rsidR="00E16E62" w:rsidRDefault="00E16E62"/>
    <w:p w:rsidR="00E16E62" w:rsidRDefault="00E16E62"/>
    <w:p w:rsidR="00E16E62" w:rsidRDefault="00E16E62"/>
    <w:p w:rsidR="00E16E62" w:rsidRDefault="00E16E62">
      <w:r>
        <w:lastRenderedPageBreak/>
        <w:t>ISLÁM</w:t>
      </w:r>
    </w:p>
    <w:p w:rsidR="00E16E62" w:rsidRDefault="00E16E62">
      <w:r w:rsidRPr="009218B6">
        <w:rPr>
          <w:u w:val="single"/>
        </w:rPr>
        <w:t>Oblast rozšíření</w:t>
      </w:r>
      <w:r>
        <w:t xml:space="preserve"> – </w:t>
      </w:r>
      <w:r w:rsidRPr="009218B6">
        <w:rPr>
          <w:b/>
        </w:rPr>
        <w:t>Sever Afriky, Arabský poloostrov, Střední Asie, Indonésie</w:t>
      </w:r>
    </w:p>
    <w:p w:rsidR="00E16E62" w:rsidRDefault="00E16E62">
      <w:r w:rsidRPr="009218B6">
        <w:rPr>
          <w:u w:val="single"/>
        </w:rPr>
        <w:t>Monoteistické náboženství</w:t>
      </w:r>
      <w:r>
        <w:t xml:space="preserve"> – </w:t>
      </w:r>
      <w:r w:rsidRPr="009218B6">
        <w:rPr>
          <w:b/>
        </w:rPr>
        <w:t>bůh = Alláh a prorok Mohamed</w:t>
      </w:r>
    </w:p>
    <w:p w:rsidR="00E16E62" w:rsidRDefault="00E16E62" w:rsidP="009218B6">
      <w:pPr>
        <w:spacing w:after="0"/>
      </w:pPr>
      <w:r w:rsidRPr="009218B6">
        <w:rPr>
          <w:u w:val="single"/>
        </w:rPr>
        <w:t>Nároky na vyznavače</w:t>
      </w:r>
      <w:r>
        <w:t xml:space="preserve"> – pět pilířů víry</w:t>
      </w:r>
    </w:p>
    <w:p w:rsidR="00E16E62" w:rsidRDefault="00E16E62" w:rsidP="009218B6">
      <w:pPr>
        <w:pStyle w:val="Odstavecseseznamem"/>
        <w:numPr>
          <w:ilvl w:val="0"/>
          <w:numId w:val="6"/>
        </w:numPr>
      </w:pPr>
      <w:r>
        <w:t>Vyznání víry</w:t>
      </w:r>
    </w:p>
    <w:p w:rsidR="00E16E62" w:rsidRDefault="00E16E62" w:rsidP="009218B6">
      <w:pPr>
        <w:pStyle w:val="Odstavecseseznamem"/>
        <w:numPr>
          <w:ilvl w:val="0"/>
          <w:numId w:val="4"/>
        </w:numPr>
      </w:pPr>
      <w:r>
        <w:t>Modlitba 5x denně</w:t>
      </w:r>
    </w:p>
    <w:p w:rsidR="00E16E62" w:rsidRDefault="00E16E62" w:rsidP="009218B6">
      <w:pPr>
        <w:pStyle w:val="Odstavecseseznamem"/>
        <w:numPr>
          <w:ilvl w:val="0"/>
          <w:numId w:val="4"/>
        </w:numPr>
      </w:pPr>
      <w:r>
        <w:t>Měsíční půst v měsíci Ramadán</w:t>
      </w:r>
    </w:p>
    <w:p w:rsidR="00E16E62" w:rsidRDefault="00E16E62" w:rsidP="009218B6">
      <w:pPr>
        <w:pStyle w:val="Odstavecseseznamem"/>
        <w:numPr>
          <w:ilvl w:val="0"/>
          <w:numId w:val="4"/>
        </w:numPr>
      </w:pPr>
      <w:r>
        <w:t>Náboženské daně na dobročinné účely</w:t>
      </w:r>
    </w:p>
    <w:p w:rsidR="00E16E62" w:rsidRDefault="00E16E62" w:rsidP="009218B6">
      <w:pPr>
        <w:pStyle w:val="Odstavecseseznamem"/>
        <w:numPr>
          <w:ilvl w:val="0"/>
          <w:numId w:val="4"/>
        </w:numPr>
      </w:pPr>
      <w:r>
        <w:t>Jednou za život pouť do Mekky</w:t>
      </w:r>
    </w:p>
    <w:p w:rsidR="009218B6" w:rsidRDefault="009218B6" w:rsidP="009218B6">
      <w:pPr>
        <w:spacing w:after="0"/>
        <w:rPr>
          <w:u w:val="single"/>
        </w:rPr>
      </w:pPr>
    </w:p>
    <w:p w:rsidR="009218B6" w:rsidRPr="009218B6" w:rsidRDefault="00E16E62" w:rsidP="009218B6">
      <w:pPr>
        <w:rPr>
          <w:b/>
        </w:rPr>
      </w:pPr>
      <w:r w:rsidRPr="009218B6">
        <w:rPr>
          <w:u w:val="single"/>
        </w:rPr>
        <w:t>Dělení</w:t>
      </w:r>
      <w:r>
        <w:t xml:space="preserve"> </w:t>
      </w:r>
      <w:r w:rsidR="009218B6">
        <w:t xml:space="preserve"> -</w:t>
      </w:r>
      <w:proofErr w:type="spellStart"/>
      <w:r w:rsidRPr="009218B6">
        <w:rPr>
          <w:b/>
        </w:rPr>
        <w:t>Sunnité</w:t>
      </w:r>
      <w:proofErr w:type="spellEnd"/>
      <w:r w:rsidR="009218B6" w:rsidRPr="009218B6">
        <w:rPr>
          <w:b/>
        </w:rPr>
        <w:t xml:space="preserve">  a </w:t>
      </w:r>
      <w:proofErr w:type="spellStart"/>
      <w:r w:rsidR="009218B6" w:rsidRPr="009218B6">
        <w:rPr>
          <w:b/>
        </w:rPr>
        <w:t>Šíi</w:t>
      </w:r>
      <w:r w:rsidRPr="009218B6">
        <w:rPr>
          <w:b/>
        </w:rPr>
        <w:t>té</w:t>
      </w:r>
      <w:proofErr w:type="spellEnd"/>
    </w:p>
    <w:p w:rsidR="009218B6" w:rsidRPr="009218B6" w:rsidRDefault="009218B6" w:rsidP="009218B6">
      <w:pPr>
        <w:rPr>
          <w:b/>
        </w:rPr>
      </w:pPr>
      <w:r w:rsidRPr="009218B6">
        <w:rPr>
          <w:u w:val="single"/>
        </w:rPr>
        <w:t xml:space="preserve">Symbol </w:t>
      </w:r>
      <w:r>
        <w:t xml:space="preserve">- </w:t>
      </w:r>
      <w:r w:rsidRPr="009218B6">
        <w:rPr>
          <w:b/>
        </w:rPr>
        <w:t>půlměsíc</w:t>
      </w:r>
    </w:p>
    <w:p w:rsidR="009218B6" w:rsidRDefault="009218B6" w:rsidP="009218B6">
      <w:r w:rsidRPr="009218B6">
        <w:rPr>
          <w:u w:val="single"/>
        </w:rPr>
        <w:t>Posvátné texty</w:t>
      </w:r>
      <w:r>
        <w:t xml:space="preserve"> – </w:t>
      </w:r>
      <w:r w:rsidRPr="009218B6">
        <w:rPr>
          <w:b/>
        </w:rPr>
        <w:t>Korán</w:t>
      </w:r>
    </w:p>
    <w:p w:rsidR="009218B6" w:rsidRDefault="009218B6" w:rsidP="009218B6">
      <w:r w:rsidRPr="009218B6">
        <w:rPr>
          <w:u w:val="single"/>
        </w:rPr>
        <w:t>Náboženská stavba</w:t>
      </w:r>
      <w:r>
        <w:t xml:space="preserve"> – </w:t>
      </w:r>
      <w:r w:rsidRPr="009218B6">
        <w:rPr>
          <w:b/>
        </w:rPr>
        <w:t xml:space="preserve">mešita </w:t>
      </w:r>
      <w:r>
        <w:t xml:space="preserve">– okolo vysoké </w:t>
      </w:r>
      <w:proofErr w:type="gramStart"/>
      <w:r>
        <w:t>věže</w:t>
      </w:r>
      <w:proofErr w:type="gramEnd"/>
      <w:r>
        <w:t xml:space="preserve"> –</w:t>
      </w:r>
      <w:proofErr w:type="gramStart"/>
      <w:r>
        <w:t>minarety</w:t>
      </w:r>
      <w:proofErr w:type="gramEnd"/>
      <w:r>
        <w:t xml:space="preserve"> –odtud svoláváni k modlitbě</w:t>
      </w:r>
    </w:p>
    <w:p w:rsidR="009218B6" w:rsidRDefault="009218B6" w:rsidP="009218B6">
      <w:r w:rsidRPr="009218B6">
        <w:rPr>
          <w:u w:val="single"/>
        </w:rPr>
        <w:t>Posvátná místa</w:t>
      </w:r>
      <w:r>
        <w:t xml:space="preserve"> – </w:t>
      </w:r>
      <w:r w:rsidRPr="009218B6">
        <w:rPr>
          <w:b/>
        </w:rPr>
        <w:t xml:space="preserve">Mekka, Medína, mešita </w:t>
      </w:r>
      <w:proofErr w:type="spellStart"/>
      <w:r w:rsidRPr="009218B6">
        <w:rPr>
          <w:b/>
        </w:rPr>
        <w:t>Al</w:t>
      </w:r>
      <w:proofErr w:type="spellEnd"/>
      <w:r w:rsidRPr="009218B6">
        <w:rPr>
          <w:b/>
        </w:rPr>
        <w:t>-</w:t>
      </w:r>
      <w:proofErr w:type="spellStart"/>
      <w:r w:rsidRPr="009218B6">
        <w:rPr>
          <w:b/>
        </w:rPr>
        <w:t>Aksá</w:t>
      </w:r>
      <w:proofErr w:type="spellEnd"/>
      <w:r w:rsidRPr="009218B6">
        <w:rPr>
          <w:b/>
        </w:rPr>
        <w:t xml:space="preserve"> v Jeruzalémě</w:t>
      </w:r>
    </w:p>
    <w:p w:rsidR="009218B6" w:rsidRPr="009218B6" w:rsidRDefault="009218B6" w:rsidP="009218B6">
      <w:pPr>
        <w:rPr>
          <w:u w:val="single"/>
        </w:rPr>
      </w:pPr>
      <w:r w:rsidRPr="009218B6">
        <w:rPr>
          <w:u w:val="single"/>
        </w:rPr>
        <w:t>Pojmy související s islámem</w:t>
      </w:r>
    </w:p>
    <w:p w:rsidR="009218B6" w:rsidRPr="009218B6" w:rsidRDefault="009218B6" w:rsidP="009218B6">
      <w:pPr>
        <w:rPr>
          <w:b/>
        </w:rPr>
      </w:pPr>
      <w:r w:rsidRPr="009218B6">
        <w:rPr>
          <w:b/>
        </w:rPr>
        <w:t>Zakázáno jíst vepřové maso a pít alkohol</w:t>
      </w:r>
    </w:p>
    <w:p w:rsidR="009218B6" w:rsidRDefault="009218B6" w:rsidP="009218B6">
      <w:r w:rsidRPr="009218B6">
        <w:rPr>
          <w:b/>
        </w:rPr>
        <w:t>Ramadán</w:t>
      </w:r>
      <w:r>
        <w:t xml:space="preserve"> – od východu slunce do západu přísný půst (v nočních hodinách nejsou nijak omezováni)</w:t>
      </w:r>
    </w:p>
    <w:p w:rsidR="009218B6" w:rsidRPr="009218B6" w:rsidRDefault="009218B6" w:rsidP="009218B6">
      <w:pPr>
        <w:rPr>
          <w:b/>
        </w:rPr>
      </w:pPr>
      <w:r w:rsidRPr="009218B6">
        <w:rPr>
          <w:b/>
        </w:rPr>
        <w:t>Povoleno je mít tolik manželek kolik uživí</w:t>
      </w:r>
    </w:p>
    <w:p w:rsidR="009218B6" w:rsidRDefault="009218B6" w:rsidP="009218B6">
      <w:r>
        <w:t xml:space="preserve">Ženy tradičně odlišné postavení </w:t>
      </w:r>
    </w:p>
    <w:p w:rsidR="009218B6" w:rsidRDefault="009218B6" w:rsidP="009218B6">
      <w:r w:rsidRPr="009218B6">
        <w:rPr>
          <w:b/>
        </w:rPr>
        <w:t xml:space="preserve">Právo </w:t>
      </w:r>
      <w:proofErr w:type="spellStart"/>
      <w:r w:rsidRPr="009218B6">
        <w:rPr>
          <w:b/>
        </w:rPr>
        <w:t>Šária</w:t>
      </w:r>
      <w:proofErr w:type="spellEnd"/>
      <w:r>
        <w:t xml:space="preserve"> – soubor pravidel – výklad náboženských textů</w:t>
      </w:r>
    </w:p>
    <w:p w:rsidR="009218B6" w:rsidRDefault="009218B6" w:rsidP="009218B6">
      <w:r w:rsidRPr="009218B6">
        <w:rPr>
          <w:b/>
        </w:rPr>
        <w:t>Džihád</w:t>
      </w:r>
      <w:r>
        <w:t xml:space="preserve"> – svatá válka - získávání věřících </w:t>
      </w:r>
    </w:p>
    <w:sectPr w:rsidR="009218B6" w:rsidSect="00973B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F62"/>
    <w:multiLevelType w:val="hybridMultilevel"/>
    <w:tmpl w:val="F6941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E1F"/>
    <w:multiLevelType w:val="hybridMultilevel"/>
    <w:tmpl w:val="D9CAD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57E9"/>
    <w:multiLevelType w:val="hybridMultilevel"/>
    <w:tmpl w:val="89945E18"/>
    <w:lvl w:ilvl="0" w:tplc="358C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B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4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4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4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D33404"/>
    <w:multiLevelType w:val="hybridMultilevel"/>
    <w:tmpl w:val="587CF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A3D91"/>
    <w:multiLevelType w:val="hybridMultilevel"/>
    <w:tmpl w:val="BB1253D4"/>
    <w:lvl w:ilvl="0" w:tplc="4A30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0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5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CE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0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337817"/>
    <w:multiLevelType w:val="hybridMultilevel"/>
    <w:tmpl w:val="CF185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510"/>
    <w:rsid w:val="000C5611"/>
    <w:rsid w:val="002113AB"/>
    <w:rsid w:val="004A6910"/>
    <w:rsid w:val="005A07FF"/>
    <w:rsid w:val="005C3510"/>
    <w:rsid w:val="005D1A77"/>
    <w:rsid w:val="005F389C"/>
    <w:rsid w:val="007C6684"/>
    <w:rsid w:val="009218B6"/>
    <w:rsid w:val="00973B1D"/>
    <w:rsid w:val="009D7C8E"/>
    <w:rsid w:val="00B03270"/>
    <w:rsid w:val="00C17E0C"/>
    <w:rsid w:val="00E16E62"/>
    <w:rsid w:val="00E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C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2020-03-23T09:28:00Z</dcterms:created>
  <dcterms:modified xsi:type="dcterms:W3CDTF">2020-03-23T12:42:00Z</dcterms:modified>
</cp:coreProperties>
</file>